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89" w:rsidRPr="001240E3" w:rsidRDefault="00705762" w:rsidP="002F478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240E3">
        <w:rPr>
          <w:rFonts w:ascii="Times New Roman" w:hAnsi="Times New Roman" w:cs="Times New Roman"/>
          <w:b/>
          <w:bCs/>
          <w:sz w:val="24"/>
          <w:szCs w:val="24"/>
        </w:rPr>
        <w:t>KULUÇKA OTURAK ( POLİETİLEN )</w:t>
      </w:r>
    </w:p>
    <w:p w:rsidR="00B004FC" w:rsidRPr="001240E3" w:rsidRDefault="002F4789" w:rsidP="00912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0E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33950" cy="3076575"/>
            <wp:effectExtent l="0" t="0" r="0" b="9525"/>
            <wp:docPr id="2" name="Resim 2" descr="C:\Users\Pc\Desktop\Yeni klasör (2)\22- YEDEK PARÇALAR-resim\EKSTRA PARÇALAR\FİGÜRLER VE OTURAKLAR\YP-46 POLİETİLEN KULUÇKA OTU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Yeni klasör (2)\22- YEDEK PARÇALAR-resim\EKSTRA PARÇALAR\FİGÜRLER VE OTURAKLAR\YP-46 POLİETİLEN KULUÇKA OTUR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 t="10485" r="8721" b="20393"/>
                    <a:stretch/>
                  </pic:blipFill>
                  <pic:spPr bwMode="auto">
                    <a:xfrm>
                      <a:off x="0" y="0"/>
                      <a:ext cx="4934518" cy="30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30F" w:rsidRPr="001240E3" w:rsidRDefault="0073430F" w:rsidP="00067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E3">
        <w:rPr>
          <w:rFonts w:ascii="Times New Roman" w:hAnsi="Times New Roman" w:cs="Times New Roman"/>
          <w:sz w:val="24"/>
          <w:szCs w:val="24"/>
        </w:rPr>
        <w:t>Salıncak oturağı minimum Ø</w:t>
      </w:r>
      <w:r w:rsidR="002F4789" w:rsidRPr="001240E3">
        <w:rPr>
          <w:rFonts w:ascii="Times New Roman" w:hAnsi="Times New Roman" w:cs="Times New Roman"/>
          <w:sz w:val="24"/>
          <w:szCs w:val="24"/>
        </w:rPr>
        <w:t>860 x 115</w:t>
      </w:r>
      <w:r w:rsidRPr="001240E3">
        <w:rPr>
          <w:rFonts w:ascii="Times New Roman" w:hAnsi="Times New Roman" w:cs="Times New Roman"/>
          <w:sz w:val="24"/>
          <w:szCs w:val="24"/>
        </w:rPr>
        <w:t xml:space="preserve"> mm ölçülerinde 1.sınıf polietilen malzemeden minimum 11 kg</w:t>
      </w:r>
      <w:r w:rsidR="00C71388" w:rsidRPr="001240E3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Pr="001240E3">
        <w:rPr>
          <w:rFonts w:ascii="Times New Roman" w:hAnsi="Times New Roman" w:cs="Times New Roman"/>
          <w:sz w:val="24"/>
          <w:szCs w:val="24"/>
        </w:rPr>
        <w:t xml:space="preserve"> üretilecektir. Oturak kenarları</w:t>
      </w:r>
      <w:r w:rsidR="0006734C" w:rsidRPr="001240E3">
        <w:rPr>
          <w:rFonts w:ascii="Times New Roman" w:hAnsi="Times New Roman" w:cs="Times New Roman"/>
          <w:sz w:val="24"/>
          <w:szCs w:val="24"/>
        </w:rPr>
        <w:t xml:space="preserve"> kavrama kurallarına uygun olarak</w:t>
      </w:r>
      <w:r w:rsidRPr="001240E3">
        <w:rPr>
          <w:rFonts w:ascii="Times New Roman" w:hAnsi="Times New Roman" w:cs="Times New Roman"/>
          <w:sz w:val="24"/>
          <w:szCs w:val="24"/>
        </w:rPr>
        <w:t xml:space="preserve"> yuvarlatılacak </w:t>
      </w:r>
      <w:r w:rsidR="0006734C" w:rsidRPr="001240E3">
        <w:rPr>
          <w:rFonts w:ascii="Times New Roman" w:hAnsi="Times New Roman" w:cs="Times New Roman"/>
          <w:sz w:val="24"/>
          <w:szCs w:val="24"/>
        </w:rPr>
        <w:t xml:space="preserve">ve merkeze doğru eğimli olarak </w:t>
      </w:r>
      <w:proofErr w:type="gramStart"/>
      <w:r w:rsidR="0006734C" w:rsidRPr="001240E3">
        <w:rPr>
          <w:rFonts w:ascii="Times New Roman" w:hAnsi="Times New Roman" w:cs="Times New Roman"/>
          <w:sz w:val="24"/>
          <w:szCs w:val="24"/>
        </w:rPr>
        <w:t>dizayn edilen</w:t>
      </w:r>
      <w:proofErr w:type="gramEnd"/>
      <w:r w:rsidR="0006734C" w:rsidRPr="001240E3">
        <w:rPr>
          <w:rFonts w:ascii="Times New Roman" w:hAnsi="Times New Roman" w:cs="Times New Roman"/>
          <w:sz w:val="24"/>
          <w:szCs w:val="24"/>
        </w:rPr>
        <w:t xml:space="preserve"> oturakta, </w:t>
      </w:r>
      <w:r w:rsidR="00C71388" w:rsidRPr="001240E3">
        <w:rPr>
          <w:rFonts w:ascii="Times New Roman" w:hAnsi="Times New Roman" w:cs="Times New Roman"/>
          <w:sz w:val="24"/>
          <w:szCs w:val="24"/>
        </w:rPr>
        <w:t>yağmur suyunu tasfiye</w:t>
      </w:r>
      <w:r w:rsidR="0006734C" w:rsidRPr="001240E3">
        <w:rPr>
          <w:rFonts w:ascii="Times New Roman" w:hAnsi="Times New Roman" w:cs="Times New Roman"/>
          <w:sz w:val="24"/>
          <w:szCs w:val="24"/>
        </w:rPr>
        <w:t xml:space="preserve"> edecek su kanalları bulunacaktır. A</w:t>
      </w:r>
      <w:r w:rsidR="00C71388" w:rsidRPr="001240E3">
        <w:rPr>
          <w:rFonts w:ascii="Times New Roman" w:hAnsi="Times New Roman" w:cs="Times New Roman"/>
          <w:sz w:val="24"/>
          <w:szCs w:val="24"/>
        </w:rPr>
        <w:t xml:space="preserve">skı elemanlarının bağlantısı için </w:t>
      </w:r>
      <w:r w:rsidR="0006734C" w:rsidRPr="001240E3">
        <w:rPr>
          <w:rFonts w:ascii="Times New Roman" w:hAnsi="Times New Roman" w:cs="Times New Roman"/>
          <w:sz w:val="24"/>
          <w:szCs w:val="24"/>
        </w:rPr>
        <w:t xml:space="preserve">oturağın kenarlarında </w:t>
      </w:r>
      <w:r w:rsidR="00C71388" w:rsidRPr="001240E3">
        <w:rPr>
          <w:rFonts w:ascii="Times New Roman" w:hAnsi="Times New Roman" w:cs="Times New Roman"/>
          <w:sz w:val="24"/>
          <w:szCs w:val="24"/>
        </w:rPr>
        <w:t xml:space="preserve">açıklıklar </w:t>
      </w:r>
      <w:r w:rsidR="0006734C" w:rsidRPr="001240E3">
        <w:rPr>
          <w:rFonts w:ascii="Times New Roman" w:hAnsi="Times New Roman" w:cs="Times New Roman"/>
          <w:sz w:val="24"/>
          <w:szCs w:val="24"/>
        </w:rPr>
        <w:t xml:space="preserve">mevcut bulunup, oturağın yüzeyinde kaymayı engelleyecek oturağa sabit çıkıntılar olacaktır. </w:t>
      </w:r>
    </w:p>
    <w:p w:rsidR="0073430F" w:rsidRPr="001240E3" w:rsidRDefault="0073430F" w:rsidP="0091246E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564E7" w:rsidRPr="001240E3" w:rsidRDefault="001240E3" w:rsidP="009124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12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06734C"/>
    <w:rsid w:val="001240E3"/>
    <w:rsid w:val="001A723F"/>
    <w:rsid w:val="00250663"/>
    <w:rsid w:val="002F4789"/>
    <w:rsid w:val="00495681"/>
    <w:rsid w:val="004A3B36"/>
    <w:rsid w:val="0060265A"/>
    <w:rsid w:val="00623AC2"/>
    <w:rsid w:val="00633D67"/>
    <w:rsid w:val="006B2018"/>
    <w:rsid w:val="006F3ADA"/>
    <w:rsid w:val="00705762"/>
    <w:rsid w:val="0073430F"/>
    <w:rsid w:val="007A3FDF"/>
    <w:rsid w:val="00896F5A"/>
    <w:rsid w:val="008D7E36"/>
    <w:rsid w:val="0091246E"/>
    <w:rsid w:val="00AD120B"/>
    <w:rsid w:val="00AF74A4"/>
    <w:rsid w:val="00B004FC"/>
    <w:rsid w:val="00C71388"/>
    <w:rsid w:val="00C751D8"/>
    <w:rsid w:val="00C7715D"/>
    <w:rsid w:val="00DB0BEF"/>
    <w:rsid w:val="00E37550"/>
    <w:rsid w:val="00E518B2"/>
    <w:rsid w:val="00F00A2B"/>
    <w:rsid w:val="00F55D08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PC</dc:creator>
  <cp:lastModifiedBy>Pc</cp:lastModifiedBy>
  <cp:revision>4</cp:revision>
  <dcterms:created xsi:type="dcterms:W3CDTF">2019-12-25T08:19:00Z</dcterms:created>
  <dcterms:modified xsi:type="dcterms:W3CDTF">2019-12-26T07:48:00Z</dcterms:modified>
</cp:coreProperties>
</file>